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Default="00820C3F" w:rsidP="00820C3F">
      <w:pPr>
        <w:pStyle w:val="Default"/>
      </w:pPr>
    </w:p>
    <w:p w:rsidR="00BF6A77" w:rsidRDefault="00BF6A77" w:rsidP="00820C3F">
      <w:pPr>
        <w:pStyle w:val="Default"/>
      </w:pPr>
    </w:p>
    <w:p w:rsidR="00BF6A77" w:rsidRDefault="00BF6A77" w:rsidP="00BF6A77">
      <w:pPr>
        <w:pStyle w:val="Default"/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Program veřejného zasedání obecního zastupitelstva obce </w:t>
      </w:r>
      <w:proofErr w:type="spellStart"/>
      <w:r>
        <w:rPr>
          <w:b/>
          <w:bCs/>
          <w:sz w:val="32"/>
          <w:szCs w:val="32"/>
        </w:rPr>
        <w:t>Vážany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Dne: </w:t>
      </w:r>
      <w:proofErr w:type="gramStart"/>
      <w:r w:rsidR="009D231D">
        <w:rPr>
          <w:b/>
          <w:bCs/>
          <w:sz w:val="32"/>
          <w:szCs w:val="32"/>
        </w:rPr>
        <w:t>1</w:t>
      </w:r>
      <w:r w:rsidR="00B8131E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.</w:t>
      </w:r>
      <w:r w:rsidR="009D231D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>.201</w:t>
      </w:r>
      <w:r w:rsidR="00B8131E">
        <w:rPr>
          <w:b/>
          <w:bCs/>
          <w:sz w:val="32"/>
          <w:szCs w:val="32"/>
        </w:rPr>
        <w:t>7</w:t>
      </w:r>
      <w:proofErr w:type="gramEnd"/>
      <w:r>
        <w:rPr>
          <w:b/>
          <w:bCs/>
          <w:sz w:val="32"/>
          <w:szCs w:val="32"/>
        </w:rPr>
        <w:t xml:space="preserve"> v </w:t>
      </w:r>
      <w:r w:rsidR="009D231D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.00hod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Místo: budova OÚ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  <w:r>
        <w:rPr>
          <w:sz w:val="32"/>
          <w:szCs w:val="32"/>
        </w:rPr>
        <w:t>1. Projednání výsledku</w:t>
      </w:r>
      <w:r w:rsidR="009D231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 w:rsidR="009D231D">
        <w:rPr>
          <w:sz w:val="32"/>
          <w:szCs w:val="32"/>
        </w:rPr>
        <w:t>před</w:t>
      </w:r>
      <w:r>
        <w:rPr>
          <w:sz w:val="32"/>
          <w:szCs w:val="32"/>
        </w:rPr>
        <w:t>auditu</w:t>
      </w:r>
      <w:proofErr w:type="spellEnd"/>
      <w:r>
        <w:rPr>
          <w:sz w:val="32"/>
          <w:szCs w:val="32"/>
        </w:rPr>
        <w:t xml:space="preserve"> hospodaření obce za rok 201</w:t>
      </w:r>
      <w:r w:rsidR="009D231D">
        <w:rPr>
          <w:sz w:val="32"/>
          <w:szCs w:val="32"/>
        </w:rPr>
        <w:t>7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  <w:r>
        <w:rPr>
          <w:sz w:val="32"/>
          <w:szCs w:val="32"/>
        </w:rPr>
        <w:t xml:space="preserve">2. Projednání </w:t>
      </w:r>
      <w:r w:rsidR="009D231D">
        <w:rPr>
          <w:sz w:val="32"/>
          <w:szCs w:val="32"/>
        </w:rPr>
        <w:t>rozpočtového opatření</w:t>
      </w:r>
    </w:p>
    <w:p w:rsidR="0043433A" w:rsidRDefault="00BF6A77" w:rsidP="00BF6A77">
      <w:pPr>
        <w:pStyle w:val="Default"/>
        <w:spacing w:after="49"/>
        <w:rPr>
          <w:sz w:val="32"/>
          <w:szCs w:val="32"/>
        </w:rPr>
      </w:pPr>
      <w:r>
        <w:rPr>
          <w:sz w:val="32"/>
          <w:szCs w:val="32"/>
        </w:rPr>
        <w:t xml:space="preserve">3. Projednání </w:t>
      </w:r>
      <w:r w:rsidR="0043433A">
        <w:rPr>
          <w:sz w:val="32"/>
          <w:szCs w:val="32"/>
        </w:rPr>
        <w:t>nového dodavatele na svoz odpadů</w:t>
      </w:r>
    </w:p>
    <w:p w:rsidR="00BF6A77" w:rsidRDefault="0043433A" w:rsidP="00BF6A77">
      <w:pPr>
        <w:pStyle w:val="Default"/>
        <w:spacing w:after="49"/>
        <w:rPr>
          <w:sz w:val="32"/>
          <w:szCs w:val="32"/>
        </w:rPr>
      </w:pPr>
      <w:r>
        <w:rPr>
          <w:sz w:val="32"/>
          <w:szCs w:val="32"/>
        </w:rPr>
        <w:t>4. Projednání</w:t>
      </w:r>
      <w:r w:rsidR="00BF6A77">
        <w:rPr>
          <w:sz w:val="32"/>
          <w:szCs w:val="32"/>
        </w:rPr>
        <w:t xml:space="preserve"> </w:t>
      </w:r>
      <w:r>
        <w:rPr>
          <w:sz w:val="32"/>
          <w:szCs w:val="32"/>
        </w:rPr>
        <w:t>nových členů kontrolního výboru</w:t>
      </w:r>
    </w:p>
    <w:p w:rsidR="00BF6A77" w:rsidRDefault="0043433A" w:rsidP="00BF6A77">
      <w:pPr>
        <w:pStyle w:val="Default"/>
        <w:spacing w:after="49"/>
        <w:rPr>
          <w:sz w:val="32"/>
          <w:szCs w:val="32"/>
        </w:rPr>
      </w:pPr>
      <w:r>
        <w:rPr>
          <w:sz w:val="32"/>
          <w:szCs w:val="32"/>
        </w:rPr>
        <w:t>5</w:t>
      </w:r>
      <w:r w:rsidR="00BF6A77">
        <w:rPr>
          <w:sz w:val="32"/>
          <w:szCs w:val="32"/>
        </w:rPr>
        <w:t xml:space="preserve">. Zpráva kontrolního výboru </w:t>
      </w:r>
    </w:p>
    <w:p w:rsidR="00BF6A77" w:rsidRDefault="0043433A" w:rsidP="00BF6A77">
      <w:pPr>
        <w:pStyle w:val="Default"/>
        <w:spacing w:after="49"/>
        <w:rPr>
          <w:sz w:val="32"/>
          <w:szCs w:val="32"/>
        </w:rPr>
      </w:pPr>
      <w:r>
        <w:rPr>
          <w:sz w:val="32"/>
          <w:szCs w:val="32"/>
        </w:rPr>
        <w:t>6</w:t>
      </w:r>
      <w:r w:rsidR="00BF6A77">
        <w:rPr>
          <w:sz w:val="32"/>
          <w:szCs w:val="32"/>
        </w:rPr>
        <w:t xml:space="preserve">. Zpráva finančního výboru </w:t>
      </w:r>
    </w:p>
    <w:p w:rsidR="00B8131E" w:rsidRDefault="0043433A" w:rsidP="00BF6A77">
      <w:pPr>
        <w:pStyle w:val="Default"/>
        <w:spacing w:after="49"/>
        <w:rPr>
          <w:sz w:val="32"/>
          <w:szCs w:val="32"/>
        </w:rPr>
      </w:pPr>
      <w:r>
        <w:rPr>
          <w:sz w:val="32"/>
          <w:szCs w:val="32"/>
        </w:rPr>
        <w:t>7</w:t>
      </w:r>
      <w:r w:rsidR="00BF6A77">
        <w:rPr>
          <w:sz w:val="32"/>
          <w:szCs w:val="32"/>
        </w:rPr>
        <w:t xml:space="preserve">. </w:t>
      </w:r>
      <w:r>
        <w:rPr>
          <w:sz w:val="32"/>
          <w:szCs w:val="32"/>
        </w:rPr>
        <w:t>Příprava rozpočtu na rok 2018</w:t>
      </w:r>
    </w:p>
    <w:p w:rsidR="00BF6A77" w:rsidRDefault="00B8131E" w:rsidP="00BF6A77">
      <w:pPr>
        <w:pStyle w:val="Default"/>
        <w:spacing w:after="49"/>
        <w:rPr>
          <w:sz w:val="32"/>
          <w:szCs w:val="32"/>
        </w:rPr>
      </w:pPr>
      <w:r>
        <w:rPr>
          <w:sz w:val="32"/>
          <w:szCs w:val="32"/>
        </w:rPr>
        <w:t>8.</w:t>
      </w:r>
      <w:r w:rsidR="00BF6A77">
        <w:rPr>
          <w:sz w:val="32"/>
          <w:szCs w:val="32"/>
        </w:rPr>
        <w:t xml:space="preserve"> Různé </w:t>
      </w:r>
    </w:p>
    <w:p w:rsidR="00BF6A77" w:rsidRDefault="00B8131E" w:rsidP="00BF6A77">
      <w:pPr>
        <w:pStyle w:val="Default"/>
        <w:spacing w:after="49"/>
        <w:rPr>
          <w:sz w:val="32"/>
          <w:szCs w:val="32"/>
        </w:rPr>
      </w:pPr>
      <w:r>
        <w:rPr>
          <w:sz w:val="32"/>
          <w:szCs w:val="32"/>
        </w:rPr>
        <w:t>9.</w:t>
      </w:r>
      <w:r w:rsidR="00BF6A77">
        <w:rPr>
          <w:sz w:val="32"/>
          <w:szCs w:val="32"/>
        </w:rPr>
        <w:t xml:space="preserve"> Diskuze </w:t>
      </w:r>
    </w:p>
    <w:p w:rsidR="00BF6A77" w:rsidRDefault="00B8131E" w:rsidP="00BF6A77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10</w:t>
      </w:r>
      <w:r w:rsidR="00BF6A77">
        <w:rPr>
          <w:sz w:val="32"/>
          <w:szCs w:val="32"/>
        </w:rPr>
        <w:t xml:space="preserve">. Závěr </w:t>
      </w:r>
    </w:p>
    <w:p w:rsidR="00BF6A77" w:rsidRDefault="00BF6A77" w:rsidP="00BF6A77">
      <w:pPr>
        <w:pStyle w:val="Default"/>
        <w:rPr>
          <w:sz w:val="32"/>
          <w:szCs w:val="32"/>
        </w:rPr>
      </w:pPr>
    </w:p>
    <w:p w:rsidR="00BF6A77" w:rsidRDefault="00B8131E" w:rsidP="00BF6A77">
      <w:pPr>
        <w:pStyle w:val="Default"/>
      </w:pPr>
      <w:r>
        <w:rPr>
          <w:sz w:val="32"/>
          <w:szCs w:val="32"/>
        </w:rPr>
        <w:t xml:space="preserve">Vyvěšeno: </w:t>
      </w:r>
      <w:proofErr w:type="gramStart"/>
      <w:r w:rsidR="00AD4511">
        <w:rPr>
          <w:sz w:val="32"/>
          <w:szCs w:val="32"/>
        </w:rPr>
        <w:t>5.10.2017</w:t>
      </w:r>
      <w:proofErr w:type="gramEnd"/>
    </w:p>
    <w:p w:rsidR="00BF6A77" w:rsidRDefault="00BF6A77" w:rsidP="00820C3F">
      <w:pPr>
        <w:pStyle w:val="Default"/>
      </w:pPr>
    </w:p>
    <w:sectPr w:rsidR="00BF6A77" w:rsidSect="00D237F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713" w:rsidRDefault="00F94713" w:rsidP="00820C3F">
      <w:pPr>
        <w:spacing w:after="0" w:line="240" w:lineRule="auto"/>
      </w:pPr>
      <w:r>
        <w:separator/>
      </w:r>
    </w:p>
  </w:endnote>
  <w:endnote w:type="continuationSeparator" w:id="0">
    <w:p w:rsidR="00F94713" w:rsidRDefault="00F94713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F" w:rsidRDefault="00820C3F" w:rsidP="00820C3F">
    <w:pPr>
      <w:pStyle w:val="Default"/>
    </w:pPr>
  </w:p>
  <w:p w:rsidR="00820C3F" w:rsidRDefault="00820C3F" w:rsidP="00820C3F">
    <w:pPr>
      <w:pStyle w:val="Default"/>
      <w:jc w:val="center"/>
    </w:pPr>
  </w:p>
  <w:p w:rsidR="00820C3F" w:rsidRDefault="00820C3F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Obec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Boskovice, IČO: 00636681</w:t>
    </w:r>
  </w:p>
  <w:p w:rsidR="00820C3F" w:rsidRDefault="00820C3F" w:rsidP="00820C3F">
    <w:pPr>
      <w:pStyle w:val="Default"/>
      <w:jc w:val="center"/>
    </w:pPr>
    <w:r>
      <w:rPr>
        <w:sz w:val="20"/>
        <w:szCs w:val="20"/>
      </w:rPr>
      <w:t>Tel. 516 465 300, mobil 731 616 316.E-mail.: obec.vazany@iol.cz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713" w:rsidRDefault="00F94713" w:rsidP="00820C3F">
      <w:pPr>
        <w:spacing w:after="0" w:line="240" w:lineRule="auto"/>
      </w:pPr>
      <w:r>
        <w:separator/>
      </w:r>
    </w:p>
  </w:footnote>
  <w:footnote w:type="continuationSeparator" w:id="0">
    <w:p w:rsidR="00F94713" w:rsidRDefault="00F94713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5D" w:rsidRDefault="0059295D" w:rsidP="0059295D">
    <w:pPr>
      <w:pStyle w:val="Default"/>
    </w:pPr>
  </w:p>
  <w:p w:rsidR="0059295D" w:rsidRDefault="0059295D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OBEC VÁŽANY </w:t>
    </w:r>
  </w:p>
  <w:p w:rsidR="0059295D" w:rsidRDefault="0059295D" w:rsidP="0059295D">
    <w:pPr>
      <w:pStyle w:val="Zhlav"/>
      <w:jc w:val="center"/>
    </w:pP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3F"/>
    <w:rsid w:val="001E14C2"/>
    <w:rsid w:val="0043433A"/>
    <w:rsid w:val="00543FB6"/>
    <w:rsid w:val="0059295D"/>
    <w:rsid w:val="00743188"/>
    <w:rsid w:val="00820C3F"/>
    <w:rsid w:val="008B434D"/>
    <w:rsid w:val="009D231D"/>
    <w:rsid w:val="00A82B1D"/>
    <w:rsid w:val="00AD4511"/>
    <w:rsid w:val="00B67526"/>
    <w:rsid w:val="00B8131E"/>
    <w:rsid w:val="00B85E10"/>
    <w:rsid w:val="00BF6A77"/>
    <w:rsid w:val="00D237FA"/>
    <w:rsid w:val="00DB0070"/>
    <w:rsid w:val="00F94713"/>
    <w:rsid w:val="00FC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Obec Vážany</cp:lastModifiedBy>
  <cp:revision>2</cp:revision>
  <cp:lastPrinted>2015-06-17T20:03:00Z</cp:lastPrinted>
  <dcterms:created xsi:type="dcterms:W3CDTF">2017-10-09T17:23:00Z</dcterms:created>
  <dcterms:modified xsi:type="dcterms:W3CDTF">2017-10-09T17:23:00Z</dcterms:modified>
</cp:coreProperties>
</file>